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EA" w:rsidRDefault="008A7DEA" w:rsidP="008A7D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-5715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7DEA" w:rsidRDefault="008A7DEA" w:rsidP="008A7DE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A7DEA" w:rsidRDefault="008A7DEA" w:rsidP="008A7D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DEA" w:rsidRDefault="008A7DEA" w:rsidP="008A7DE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СОБРАНИЕ ДЕПУТАТОВ</w:t>
      </w:r>
    </w:p>
    <w:p w:rsidR="008A7DEA" w:rsidRDefault="008A7DEA" w:rsidP="008A7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8A7DEA" w:rsidRDefault="008A7DEA" w:rsidP="008A7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8A7DEA" w:rsidRDefault="008A7DEA" w:rsidP="008A7D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7DEA" w:rsidRDefault="008A7DEA" w:rsidP="008A7D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от</w:t>
      </w:r>
      <w:bookmarkStart w:id="0" w:name="_GoBack"/>
      <w:bookmarkEnd w:id="0"/>
      <w:r w:rsidR="009F16F5">
        <w:rPr>
          <w:rFonts w:ascii="Times New Roman" w:hAnsi="Times New Roman" w:cs="Times New Roman"/>
          <w:sz w:val="26"/>
          <w:szCs w:val="26"/>
        </w:rPr>
        <w:t>31янва</w:t>
      </w:r>
      <w:r w:rsidRPr="002A6F95">
        <w:rPr>
          <w:rFonts w:ascii="Times New Roman" w:hAnsi="Times New Roman" w:cs="Times New Roman"/>
          <w:sz w:val="26"/>
          <w:szCs w:val="26"/>
        </w:rPr>
        <w:t>ря 201</w:t>
      </w:r>
      <w:r w:rsidR="009F16F5">
        <w:rPr>
          <w:rFonts w:ascii="Times New Roman" w:hAnsi="Times New Roman" w:cs="Times New Roman"/>
          <w:sz w:val="26"/>
          <w:szCs w:val="26"/>
        </w:rPr>
        <w:t>4</w:t>
      </w:r>
      <w:r w:rsidRPr="002A6F95">
        <w:rPr>
          <w:rFonts w:ascii="Times New Roman" w:hAnsi="Times New Roman" w:cs="Times New Roman"/>
          <w:sz w:val="26"/>
          <w:szCs w:val="26"/>
        </w:rPr>
        <w:t xml:space="preserve"> года                                     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2A6F95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Pr="002A6F95">
        <w:rPr>
          <w:rFonts w:ascii="Times New Roman" w:hAnsi="Times New Roman" w:cs="Times New Roman"/>
          <w:sz w:val="26"/>
          <w:szCs w:val="26"/>
        </w:rPr>
        <w:t>арна</w:t>
      </w:r>
      <w:r w:rsidR="0072413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Pr="002A6F95">
        <w:rPr>
          <w:rFonts w:ascii="Times New Roman" w:hAnsi="Times New Roman" w:cs="Times New Roman"/>
          <w:sz w:val="26"/>
          <w:szCs w:val="26"/>
        </w:rPr>
        <w:t xml:space="preserve">№ </w:t>
      </w:r>
      <w:r w:rsidR="00C95268">
        <w:rPr>
          <w:rFonts w:ascii="Times New Roman" w:hAnsi="Times New Roman" w:cs="Times New Roman"/>
          <w:sz w:val="26"/>
          <w:szCs w:val="26"/>
        </w:rPr>
        <w:t>13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5268" w:rsidRDefault="008A7DEA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и дополнений </w:t>
      </w:r>
    </w:p>
    <w:p w:rsidR="008A7DEA" w:rsidRPr="002A6F95" w:rsidRDefault="00724134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</w:t>
      </w:r>
      <w:r w:rsidR="008A7DEA" w:rsidRPr="002A6F95">
        <w:rPr>
          <w:rFonts w:ascii="Times New Roman" w:hAnsi="Times New Roman" w:cs="Times New Roman"/>
          <w:b/>
          <w:sz w:val="26"/>
          <w:szCs w:val="26"/>
        </w:rPr>
        <w:t xml:space="preserve"> муниципальную программу  «Социальная поддержка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b/>
          <w:sz w:val="26"/>
          <w:szCs w:val="26"/>
        </w:rPr>
        <w:t xml:space="preserve"> населения Варненского муниципального района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b/>
          <w:sz w:val="26"/>
          <w:szCs w:val="26"/>
        </w:rPr>
        <w:t xml:space="preserve"> на 2012-2014</w:t>
      </w:r>
      <w:r w:rsidR="00724134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2A6F95">
        <w:rPr>
          <w:rFonts w:ascii="Times New Roman" w:hAnsi="Times New Roman" w:cs="Times New Roman"/>
          <w:b/>
          <w:sz w:val="26"/>
          <w:szCs w:val="26"/>
        </w:rPr>
        <w:t>годы»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A7DEA" w:rsidRPr="002A6F95" w:rsidRDefault="008A7DEA" w:rsidP="008A7DE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Собрание депутатов Варненского муниципального района</w:t>
      </w:r>
    </w:p>
    <w:p w:rsidR="008A7DEA" w:rsidRPr="002A6F95" w:rsidRDefault="008A7DEA" w:rsidP="008A7D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6F95">
        <w:rPr>
          <w:rFonts w:ascii="Times New Roman" w:hAnsi="Times New Roman" w:cs="Times New Roman"/>
          <w:b/>
          <w:bCs/>
          <w:sz w:val="28"/>
          <w:szCs w:val="28"/>
        </w:rPr>
        <w:t>РЕШАЕТ:</w:t>
      </w:r>
    </w:p>
    <w:p w:rsidR="008A7DEA" w:rsidRPr="002A6F95" w:rsidRDefault="008A7DEA" w:rsidP="008A7DEA">
      <w:pPr>
        <w:jc w:val="both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ab/>
        <w:t>1. Внести в</w:t>
      </w:r>
      <w:r w:rsidR="00724134">
        <w:rPr>
          <w:rFonts w:ascii="Times New Roman" w:hAnsi="Times New Roman" w:cs="Times New Roman"/>
          <w:sz w:val="26"/>
          <w:szCs w:val="26"/>
        </w:rPr>
        <w:t xml:space="preserve"> муниципальную П</w:t>
      </w:r>
      <w:r w:rsidRPr="002A6F95">
        <w:rPr>
          <w:rFonts w:ascii="Times New Roman" w:hAnsi="Times New Roman" w:cs="Times New Roman"/>
          <w:sz w:val="26"/>
          <w:szCs w:val="26"/>
        </w:rPr>
        <w:t>рограмму «Социальная поддержка населения Варненского муниципального района на 2012-2014гг</w:t>
      </w:r>
      <w:r w:rsidR="00724134">
        <w:rPr>
          <w:rFonts w:ascii="Times New Roman" w:hAnsi="Times New Roman" w:cs="Times New Roman"/>
          <w:sz w:val="26"/>
          <w:szCs w:val="26"/>
        </w:rPr>
        <w:t>.</w:t>
      </w:r>
      <w:r w:rsidRPr="002A6F95">
        <w:rPr>
          <w:rFonts w:ascii="Times New Roman" w:hAnsi="Times New Roman" w:cs="Times New Roman"/>
          <w:sz w:val="26"/>
          <w:szCs w:val="26"/>
        </w:rPr>
        <w:t>», утвержденную Решением Собрания депутатов Варненского муниципального райо</w:t>
      </w:r>
      <w:r w:rsidR="00F75F3C">
        <w:rPr>
          <w:rFonts w:ascii="Times New Roman" w:hAnsi="Times New Roman" w:cs="Times New Roman"/>
          <w:sz w:val="26"/>
          <w:szCs w:val="26"/>
        </w:rPr>
        <w:t>на от 22 ноября 2011 года № 99 (</w:t>
      </w:r>
      <w:r w:rsidRPr="002A6F95">
        <w:rPr>
          <w:rFonts w:ascii="Times New Roman" w:hAnsi="Times New Roman" w:cs="Times New Roman"/>
          <w:sz w:val="26"/>
          <w:szCs w:val="26"/>
        </w:rPr>
        <w:t>с изменениями в редакции Решений Собрания депутатов от 18 апреля 2012 года № 46, от 28 ноября 2012 года № 96, от 21 февраля 2013 года № 7, от 26 июля 2013 года № 67</w:t>
      </w:r>
      <w:r w:rsidR="00A82233">
        <w:rPr>
          <w:rFonts w:ascii="Times New Roman" w:hAnsi="Times New Roman" w:cs="Times New Roman"/>
          <w:sz w:val="26"/>
          <w:szCs w:val="26"/>
        </w:rPr>
        <w:t>, от 9 декабря 2013 года № 124</w:t>
      </w:r>
      <w:r w:rsidRPr="002A6F95">
        <w:rPr>
          <w:rFonts w:ascii="Times New Roman" w:hAnsi="Times New Roman" w:cs="Times New Roman"/>
          <w:sz w:val="26"/>
          <w:szCs w:val="26"/>
        </w:rPr>
        <w:t>) (далее – Программы),  следующие изменения и дополнения:</w:t>
      </w:r>
    </w:p>
    <w:p w:rsidR="001B5D8E" w:rsidRPr="002A6F95" w:rsidRDefault="008A7DEA" w:rsidP="000247A4">
      <w:pPr>
        <w:jc w:val="both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ab/>
      </w:r>
      <w:r w:rsidR="001B5D8E" w:rsidRPr="002A6F95">
        <w:rPr>
          <w:rFonts w:ascii="Times New Roman" w:hAnsi="Times New Roman" w:cs="Times New Roman"/>
          <w:sz w:val="26"/>
          <w:szCs w:val="26"/>
        </w:rPr>
        <w:t xml:space="preserve">в разделе 7 «Система программных мероприятий» части 1 «Социально-экономическая реабилитация, медико-социальная реабилитация» раздела  2 «Реабилитационные мероприятия» </w:t>
      </w:r>
      <w:r w:rsidR="00EE7B98">
        <w:rPr>
          <w:rFonts w:ascii="Times New Roman" w:hAnsi="Times New Roman" w:cs="Times New Roman"/>
          <w:sz w:val="26"/>
          <w:szCs w:val="26"/>
        </w:rPr>
        <w:t>п.1.9</w:t>
      </w:r>
      <w:r w:rsidR="001B5D8E" w:rsidRPr="002A6F95">
        <w:rPr>
          <w:rFonts w:ascii="Times New Roman" w:hAnsi="Times New Roman" w:cs="Times New Roman"/>
          <w:sz w:val="26"/>
          <w:szCs w:val="26"/>
        </w:rPr>
        <w:t>:</w:t>
      </w:r>
    </w:p>
    <w:p w:rsidR="00762AAB" w:rsidRDefault="000247A4" w:rsidP="000247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762AAB">
        <w:rPr>
          <w:rFonts w:ascii="Times New Roman" w:hAnsi="Times New Roman" w:cs="Times New Roman"/>
          <w:sz w:val="26"/>
          <w:szCs w:val="26"/>
        </w:rPr>
        <w:t xml:space="preserve"> мероприятие – чествование юбиляров (80,85,90 и старше) добавить возраст 75 лет.</w:t>
      </w:r>
    </w:p>
    <w:p w:rsidR="000247A4" w:rsidRDefault="000247A4" w:rsidP="00762AA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A7DEA" w:rsidRPr="002A6F95" w:rsidRDefault="008A7DEA" w:rsidP="00762AA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2.  Направить настоящее Решение Главе Варненского муниципального района для подписания и обнародования.</w:t>
      </w:r>
    </w:p>
    <w:p w:rsidR="00423086" w:rsidRPr="002A6F95" w:rsidRDefault="00423086" w:rsidP="00362AF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A7DEA" w:rsidRPr="002A6F95" w:rsidRDefault="008A7DEA" w:rsidP="008A7D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A6F95">
        <w:rPr>
          <w:rFonts w:ascii="Times New Roman" w:hAnsi="Times New Roman" w:cs="Times New Roman"/>
          <w:b/>
          <w:bCs/>
          <w:sz w:val="26"/>
          <w:szCs w:val="26"/>
        </w:rPr>
        <w:t>Глава Варненского</w:t>
      </w:r>
    </w:p>
    <w:p w:rsidR="008A7DEA" w:rsidRPr="002A6F95" w:rsidRDefault="008A7DEA" w:rsidP="008A7D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                                                          С.В.</w:t>
      </w:r>
      <w:proofErr w:type="gramStart"/>
      <w:r w:rsidRPr="002A6F95">
        <w:rPr>
          <w:rFonts w:ascii="Times New Roman" w:hAnsi="Times New Roman" w:cs="Times New Roman"/>
          <w:b/>
          <w:bCs/>
          <w:sz w:val="26"/>
          <w:szCs w:val="26"/>
        </w:rPr>
        <w:t>Маклаков</w:t>
      </w:r>
      <w:proofErr w:type="gramEnd"/>
    </w:p>
    <w:sectPr w:rsidR="008A7DEA" w:rsidRPr="002A6F95" w:rsidSect="00C5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870BF"/>
    <w:multiLevelType w:val="hybridMultilevel"/>
    <w:tmpl w:val="9656F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70D74"/>
    <w:multiLevelType w:val="hybridMultilevel"/>
    <w:tmpl w:val="A2D2E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408D4"/>
    <w:multiLevelType w:val="hybridMultilevel"/>
    <w:tmpl w:val="C5526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6C661F"/>
    <w:multiLevelType w:val="hybridMultilevel"/>
    <w:tmpl w:val="F1F84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617A8B"/>
    <w:multiLevelType w:val="hybridMultilevel"/>
    <w:tmpl w:val="0B0C4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4B107E"/>
    <w:multiLevelType w:val="hybridMultilevel"/>
    <w:tmpl w:val="AC247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FC170D"/>
    <w:multiLevelType w:val="hybridMultilevel"/>
    <w:tmpl w:val="63460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E48"/>
    <w:rsid w:val="00023632"/>
    <w:rsid w:val="000247A4"/>
    <w:rsid w:val="00081786"/>
    <w:rsid w:val="000C7CCE"/>
    <w:rsid w:val="0014061A"/>
    <w:rsid w:val="00151726"/>
    <w:rsid w:val="00197E75"/>
    <w:rsid w:val="001B5D8E"/>
    <w:rsid w:val="002A6C56"/>
    <w:rsid w:val="002A6F95"/>
    <w:rsid w:val="00334D01"/>
    <w:rsid w:val="003628AE"/>
    <w:rsid w:val="00362AF1"/>
    <w:rsid w:val="003E42BC"/>
    <w:rsid w:val="00423086"/>
    <w:rsid w:val="00454964"/>
    <w:rsid w:val="00487E48"/>
    <w:rsid w:val="004B5F54"/>
    <w:rsid w:val="0055448C"/>
    <w:rsid w:val="00595D28"/>
    <w:rsid w:val="005F347A"/>
    <w:rsid w:val="006827FE"/>
    <w:rsid w:val="00724134"/>
    <w:rsid w:val="007435FF"/>
    <w:rsid w:val="00762AAB"/>
    <w:rsid w:val="00876ED3"/>
    <w:rsid w:val="008A7DEA"/>
    <w:rsid w:val="00975C20"/>
    <w:rsid w:val="00986D93"/>
    <w:rsid w:val="009C38E3"/>
    <w:rsid w:val="009F16F5"/>
    <w:rsid w:val="00A301A2"/>
    <w:rsid w:val="00A7513B"/>
    <w:rsid w:val="00A82233"/>
    <w:rsid w:val="00B73CA1"/>
    <w:rsid w:val="00BB01C1"/>
    <w:rsid w:val="00C47EE1"/>
    <w:rsid w:val="00C5184D"/>
    <w:rsid w:val="00C54295"/>
    <w:rsid w:val="00C95268"/>
    <w:rsid w:val="00DA7A73"/>
    <w:rsid w:val="00E402C2"/>
    <w:rsid w:val="00E5100C"/>
    <w:rsid w:val="00EE4B9E"/>
    <w:rsid w:val="00EE7B98"/>
    <w:rsid w:val="00F153EB"/>
    <w:rsid w:val="00F75F3C"/>
    <w:rsid w:val="00F9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48"/>
  </w:style>
  <w:style w:type="paragraph" w:styleId="1">
    <w:name w:val="heading 1"/>
    <w:basedOn w:val="a"/>
    <w:next w:val="a"/>
    <w:link w:val="10"/>
    <w:qFormat/>
    <w:rsid w:val="008A7DE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4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E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A7DE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4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E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9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72D4D-3A43-4B26-B997-EA8EBFC0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1</cp:lastModifiedBy>
  <cp:revision>10</cp:revision>
  <cp:lastPrinted>2014-01-30T11:31:00Z</cp:lastPrinted>
  <dcterms:created xsi:type="dcterms:W3CDTF">2014-01-13T11:04:00Z</dcterms:created>
  <dcterms:modified xsi:type="dcterms:W3CDTF">2014-02-03T10:53:00Z</dcterms:modified>
</cp:coreProperties>
</file>