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212C81"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КАТЕНИН</w:t>
      </w:r>
      <w:r w:rsidR="0089489B">
        <w:rPr>
          <w:rFonts w:ascii="Times New Roman" w:hAnsi="Times New Roman" w:cs="Times New Roman"/>
          <w:b w:val="0"/>
          <w:sz w:val="28"/>
          <w:szCs w:val="28"/>
        </w:rPr>
        <w:t>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r w:rsidR="000B64D9">
        <w:rPr>
          <w:rFonts w:ascii="Times New Roman" w:hAnsi="Times New Roman" w:cs="Times New Roman"/>
          <w:b w:val="0"/>
          <w:sz w:val="28"/>
          <w:szCs w:val="28"/>
        </w:rPr>
        <w:t xml:space="preserve"> № 22</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0B64D9">
        <w:rPr>
          <w:rFonts w:ascii="Times New Roman" w:hAnsi="Times New Roman" w:cs="Times New Roman"/>
          <w:b w:val="0"/>
          <w:sz w:val="28"/>
          <w:szCs w:val="28"/>
        </w:rPr>
        <w:t xml:space="preserve">22 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212C81"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Катенин</w:t>
      </w:r>
      <w:r w:rsidR="0089489B">
        <w:rPr>
          <w:rFonts w:ascii="Times New Roman" w:hAnsi="Times New Roman" w:cs="Times New Roman"/>
          <w:b w:val="0"/>
          <w:sz w:val="24"/>
          <w:szCs w:val="24"/>
        </w:rPr>
        <w:t>ском</w:t>
      </w:r>
      <w:r>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315896">
        <w:rPr>
          <w:rFonts w:ascii="Times New Roman" w:hAnsi="Times New Roman" w:cs="Times New Roman"/>
          <w:sz w:val="24"/>
          <w:szCs w:val="24"/>
        </w:rPr>
        <w:t>Катенин</w:t>
      </w:r>
      <w:r w:rsidR="0089489B">
        <w:rPr>
          <w:rFonts w:ascii="Times New Roman" w:hAnsi="Times New Roman" w:cs="Times New Roman"/>
          <w:sz w:val="24"/>
          <w:szCs w:val="24"/>
        </w:rPr>
        <w:t xml:space="preserve">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ском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 xml:space="preserve">ского сельского поселения от </w:t>
      </w:r>
      <w:r w:rsidRPr="00212C81">
        <w:rPr>
          <w:rFonts w:ascii="Times New Roman" w:hAnsi="Times New Roman" w:cs="Times New Roman"/>
          <w:sz w:val="24"/>
          <w:szCs w:val="24"/>
        </w:rPr>
        <w:t>0</w:t>
      </w:r>
      <w:r w:rsidR="00212C81" w:rsidRPr="00212C81">
        <w:rPr>
          <w:rFonts w:ascii="Times New Roman" w:hAnsi="Times New Roman" w:cs="Times New Roman"/>
          <w:sz w:val="24"/>
          <w:szCs w:val="24"/>
        </w:rPr>
        <w:t>7</w:t>
      </w:r>
      <w:r w:rsidRPr="00212C81">
        <w:rPr>
          <w:rFonts w:ascii="Times New Roman" w:hAnsi="Times New Roman" w:cs="Times New Roman"/>
          <w:sz w:val="24"/>
          <w:szCs w:val="24"/>
        </w:rPr>
        <w:t>.10.2019 года № 1</w:t>
      </w:r>
      <w:r w:rsidR="00212C81" w:rsidRPr="00212C81">
        <w:rPr>
          <w:rFonts w:ascii="Times New Roman" w:hAnsi="Times New Roman" w:cs="Times New Roman"/>
          <w:sz w:val="24"/>
          <w:szCs w:val="24"/>
        </w:rPr>
        <w:t>1/1</w:t>
      </w:r>
      <w:r w:rsidRPr="00212C81">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ском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0C37CF">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212C81">
        <w:rPr>
          <w:rFonts w:ascii="Times New Roman" w:hAnsi="Times New Roman" w:cs="Times New Roman"/>
          <w:sz w:val="24"/>
          <w:szCs w:val="24"/>
        </w:rPr>
        <w:t>Катенин</w:t>
      </w:r>
      <w:r w:rsidRPr="005109FA">
        <w:rPr>
          <w:rFonts w:ascii="Times New Roman" w:hAnsi="Times New Roman" w:cs="Times New Roman"/>
          <w:sz w:val="24"/>
          <w:szCs w:val="24"/>
        </w:rPr>
        <w:t xml:space="preserve">ского сельского поселения               ____________            </w:t>
      </w:r>
      <w:r w:rsidR="00212C81">
        <w:rPr>
          <w:rFonts w:ascii="Times New Roman" w:hAnsi="Times New Roman"/>
          <w:sz w:val="24"/>
          <w:szCs w:val="24"/>
        </w:rPr>
        <w:t>А.Т.Искаков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212C81">
        <w:rPr>
          <w:rFonts w:ascii="Times New Roman" w:hAnsi="Times New Roman" w:cs="Times New Roman"/>
          <w:sz w:val="24"/>
          <w:szCs w:val="24"/>
        </w:rPr>
        <w:t>Г.А.Даньшина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212C81"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0B64D9">
        <w:rPr>
          <w:rFonts w:ascii="Times New Roman" w:hAnsi="Times New Roman" w:cs="Times New Roman"/>
          <w:sz w:val="24"/>
          <w:szCs w:val="24"/>
          <w:lang w:eastAsia="ru-RU"/>
        </w:rPr>
        <w:t xml:space="preserve">от </w:t>
      </w:r>
      <w:r w:rsidR="000B64D9" w:rsidRPr="000B64D9">
        <w:rPr>
          <w:rFonts w:ascii="Times New Roman" w:hAnsi="Times New Roman" w:cs="Times New Roman"/>
          <w:sz w:val="24"/>
          <w:szCs w:val="24"/>
          <w:lang w:eastAsia="ru-RU"/>
        </w:rPr>
        <w:t>22 декабря</w:t>
      </w:r>
      <w:r w:rsidR="001A039C" w:rsidRPr="000B64D9">
        <w:rPr>
          <w:rFonts w:ascii="Times New Roman" w:hAnsi="Times New Roman" w:cs="Times New Roman"/>
          <w:sz w:val="24"/>
          <w:szCs w:val="24"/>
          <w:lang w:eastAsia="ru-RU"/>
        </w:rPr>
        <w:t xml:space="preserve"> </w:t>
      </w:r>
      <w:r w:rsidR="001C3301" w:rsidRPr="000B64D9">
        <w:rPr>
          <w:rFonts w:ascii="Times New Roman" w:hAnsi="Times New Roman" w:cs="Times New Roman"/>
          <w:sz w:val="24"/>
          <w:szCs w:val="24"/>
          <w:lang w:eastAsia="ru-RU"/>
        </w:rPr>
        <w:t>202</w:t>
      </w:r>
      <w:r w:rsidR="000B64D9" w:rsidRPr="000B64D9">
        <w:rPr>
          <w:rFonts w:ascii="Times New Roman" w:hAnsi="Times New Roman" w:cs="Times New Roman"/>
          <w:sz w:val="24"/>
          <w:szCs w:val="24"/>
          <w:lang w:eastAsia="ru-RU"/>
        </w:rPr>
        <w:t>2</w:t>
      </w:r>
      <w:r w:rsidR="001A039C" w:rsidRPr="000B64D9">
        <w:rPr>
          <w:rFonts w:ascii="Times New Roman" w:hAnsi="Times New Roman" w:cs="Times New Roman"/>
          <w:sz w:val="24"/>
          <w:szCs w:val="24"/>
          <w:lang w:eastAsia="ru-RU"/>
        </w:rPr>
        <w:t xml:space="preserve"> года №</w:t>
      </w:r>
      <w:r w:rsidR="000B64D9">
        <w:rPr>
          <w:rFonts w:ascii="Times New Roman" w:hAnsi="Times New Roman" w:cs="Times New Roman"/>
          <w:sz w:val="24"/>
          <w:szCs w:val="24"/>
          <w:lang w:eastAsia="ru-RU"/>
        </w:rPr>
        <w:t>22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Pr="00886742">
        <w:rPr>
          <w:rFonts w:ascii="Times New Roman" w:hAnsi="Times New Roman" w:cs="Times New Roman"/>
          <w:sz w:val="24"/>
          <w:szCs w:val="24"/>
        </w:rPr>
        <w:t xml:space="preserve"> сельском поселении</w:t>
      </w:r>
      <w:r w:rsidR="00212C81">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212C81">
        <w:rPr>
          <w:rFonts w:ascii="Times New Roman" w:hAnsi="Times New Roman" w:cs="Times New Roman"/>
          <w:color w:val="000000" w:themeColor="text1"/>
          <w:sz w:val="24"/>
          <w:szCs w:val="24"/>
        </w:rPr>
        <w:t>Катенин</w:t>
      </w:r>
      <w:r w:rsidR="0089489B">
        <w:rPr>
          <w:rFonts w:ascii="Times New Roman" w:hAnsi="Times New Roman" w:cs="Times New Roman"/>
          <w:color w:val="000000" w:themeColor="text1"/>
          <w:sz w:val="24"/>
          <w:szCs w:val="24"/>
        </w:rPr>
        <w:t>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212C81">
        <w:rPr>
          <w:rFonts w:ascii="Times New Roman" w:hAnsi="Times New Roman" w:cs="Times New Roman"/>
          <w:color w:val="000000" w:themeColor="text1"/>
          <w:sz w:val="24"/>
          <w:szCs w:val="24"/>
        </w:rPr>
        <w:t>Катенин</w:t>
      </w:r>
      <w:r w:rsidR="00581AA3">
        <w:rPr>
          <w:rFonts w:ascii="Times New Roman" w:hAnsi="Times New Roman" w:cs="Times New Roman"/>
          <w:color w:val="000000" w:themeColor="text1"/>
          <w:sz w:val="24"/>
          <w:szCs w:val="24"/>
        </w:rPr>
        <w:t>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212C81">
        <w:rPr>
          <w:rFonts w:ascii="Times New Roman" w:hAnsi="Times New Roman" w:cs="Times New Roman"/>
          <w:color w:val="000000" w:themeColor="text1"/>
          <w:sz w:val="24"/>
          <w:szCs w:val="24"/>
        </w:rPr>
        <w:t>Катенин</w:t>
      </w:r>
      <w:r w:rsidR="00581AA3">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212C81">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212C81">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212C81">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12C81">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212C81">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212C81">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212C81">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212C81">
        <w:rPr>
          <w:rFonts w:ascii="Times New Roman" w:hAnsi="Times New Roman" w:cs="Times New Roman"/>
          <w:bCs/>
          <w:sz w:val="24"/>
          <w:szCs w:val="24"/>
          <w:lang w:eastAsia="ru-RU"/>
        </w:rPr>
        <w:t>Катенин</w:t>
      </w:r>
      <w:r w:rsidR="00F65032" w:rsidRPr="005F480D">
        <w:rPr>
          <w:rFonts w:ascii="Times New Roman" w:hAnsi="Times New Roman" w:cs="Times New Roman"/>
          <w:bCs/>
          <w:sz w:val="24"/>
          <w:szCs w:val="24"/>
          <w:lang w:eastAsia="ru-RU"/>
        </w:rPr>
        <w:t>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w:t>
      </w:r>
      <w:r w:rsidRPr="00653156">
        <w:rPr>
          <w:rFonts w:ascii="Times New Roman" w:hAnsi="Times New Roman" w:cs="Times New Roman"/>
          <w:color w:val="000000" w:themeColor="text1"/>
          <w:sz w:val="24"/>
          <w:szCs w:val="24"/>
          <w:shd w:val="clear" w:color="auto" w:fill="FFFFFF"/>
        </w:rPr>
        <w:lastRenderedPageBreak/>
        <w:t>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12C81">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12C81">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212C81">
        <w:rPr>
          <w:color w:val="000000" w:themeColor="text1"/>
          <w:sz w:val="24"/>
          <w:szCs w:val="24"/>
        </w:rPr>
        <w:t xml:space="preserve"> </w:t>
      </w:r>
      <w:r w:rsidR="00212C81">
        <w:rPr>
          <w:bCs/>
          <w:sz w:val="24"/>
          <w:szCs w:val="24"/>
          <w:lang w:eastAsia="ru-RU"/>
        </w:rPr>
        <w:t>Катенин</w:t>
      </w:r>
      <w:r w:rsidR="0089489B">
        <w:rPr>
          <w:bCs/>
          <w:sz w:val="24"/>
          <w:szCs w:val="24"/>
          <w:lang w:eastAsia="ru-RU"/>
        </w:rPr>
        <w:t>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F709D7">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F709D7">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3D7016">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Pr="002E5DB4">
        <w:rPr>
          <w:rFonts w:ascii="Times New Roman" w:hAnsi="Times New Roman" w:cs="Times New Roman"/>
          <w:color w:val="000000" w:themeColor="text1"/>
          <w:sz w:val="24"/>
          <w:szCs w:val="24"/>
        </w:rPr>
        <w:t xml:space="preserve">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3D7016">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3D7016">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3D7016">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3D7016">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3D7016">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3D7016">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3D7016">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w:t>
      </w:r>
      <w:r w:rsidR="00F81CD7" w:rsidRPr="007E62FA">
        <w:rPr>
          <w:rFonts w:ascii="Times New Roman" w:hAnsi="Times New Roman" w:cs="Times New Roman"/>
          <w:color w:val="000000" w:themeColor="text1"/>
          <w:sz w:val="24"/>
          <w:szCs w:val="24"/>
        </w:rPr>
        <w:lastRenderedPageBreak/>
        <w:t xml:space="preserve">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3D7016">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3D7016">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r w:rsidRPr="007E62FA">
        <w:rPr>
          <w:rFonts w:ascii="Times New Roman" w:hAnsi="Times New Roman" w:cs="Times New Roman"/>
          <w:color w:val="000000" w:themeColor="text1"/>
          <w:sz w:val="24"/>
          <w:szCs w:val="24"/>
          <w:shd w:val="clear" w:color="auto" w:fill="FFFFFF"/>
        </w:rPr>
        <w:lastRenderedPageBreak/>
        <w:t xml:space="preserve">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3D7016">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3D7016">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3D7016">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3D7016">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w:t>
      </w:r>
      <w:r w:rsidR="006A3E00" w:rsidRPr="007E62FA">
        <w:rPr>
          <w:rFonts w:ascii="Times New Roman" w:hAnsi="Times New Roman" w:cs="Times New Roman"/>
          <w:color w:val="000000" w:themeColor="text1"/>
          <w:sz w:val="24"/>
          <w:szCs w:val="24"/>
        </w:rPr>
        <w:lastRenderedPageBreak/>
        <w:t>муниципальных контрактов оплате в</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8"/>
      <w:bookmarkEnd w:id="18"/>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034DC9">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034DC9">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441C55">
        <w:rPr>
          <w:rFonts w:ascii="Times New Roman" w:hAnsi="Times New Roman" w:cs="Times New Roman"/>
          <w:color w:val="000000" w:themeColor="text1"/>
          <w:sz w:val="24"/>
          <w:szCs w:val="24"/>
        </w:rPr>
        <w:t xml:space="preserve"> сельского поселения</w:t>
      </w:r>
      <w:r w:rsidR="003D7016">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3D7016">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3D7016">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3D7016">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3D7016">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3D7016">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19"/>
      <w:bookmarkEnd w:id="19"/>
      <w:r w:rsidRPr="007E62FA">
        <w:rPr>
          <w:rFonts w:ascii="Times New Roman" w:hAnsi="Times New Roman" w:cs="Times New Roman"/>
          <w:color w:val="000000" w:themeColor="text1"/>
          <w:sz w:val="24"/>
          <w:szCs w:val="24"/>
        </w:rPr>
        <w:t xml:space="preserve">8) паспорта муниципальных программ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3D7016">
        <w:rPr>
          <w:rFonts w:ascii="Times New Roman" w:hAnsi="Times New Roman" w:cs="Times New Roman"/>
          <w:color w:val="000000" w:themeColor="text1"/>
          <w:sz w:val="24"/>
          <w:szCs w:val="24"/>
        </w:rPr>
        <w:t xml:space="preserve">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3D7016">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3D7016">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w:t>
      </w:r>
      <w:r w:rsidR="00CB6388" w:rsidRPr="007E62FA">
        <w:rPr>
          <w:rFonts w:ascii="Times New Roman" w:hAnsi="Times New Roman" w:cs="Times New Roman"/>
          <w:color w:val="000000" w:themeColor="text1"/>
          <w:sz w:val="24"/>
          <w:szCs w:val="24"/>
        </w:rPr>
        <w:lastRenderedPageBreak/>
        <w:t>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3D7016">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D7016">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3D7016">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 xml:space="preserve">комиссию по </w:t>
      </w:r>
      <w:r w:rsidR="003D7016" w:rsidRPr="007E62FA">
        <w:rPr>
          <w:rFonts w:ascii="Times New Roman" w:hAnsi="Times New Roman" w:cs="Times New Roman"/>
          <w:color w:val="000000" w:themeColor="text1"/>
          <w:sz w:val="24"/>
          <w:szCs w:val="24"/>
        </w:rPr>
        <w:t>бюджету, 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31"/>
      <w:bookmarkEnd w:id="20"/>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w:t>
      </w:r>
      <w:r w:rsidRPr="00AE1094">
        <w:rPr>
          <w:rFonts w:eastAsiaTheme="minorHAnsi"/>
          <w:color w:val="000000" w:themeColor="text1"/>
          <w:lang w:eastAsia="en-US"/>
        </w:rPr>
        <w:lastRenderedPageBreak/>
        <w:t>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42"/>
      <w:bookmarkEnd w:id="21"/>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5"/>
      <w:bookmarkEnd w:id="22"/>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определяет время и место заседания согласительной </w:t>
      </w:r>
      <w:r w:rsidRPr="007E62FA">
        <w:rPr>
          <w:rFonts w:ascii="Times New Roman" w:hAnsi="Times New Roman" w:cs="Times New Roman"/>
          <w:color w:val="000000" w:themeColor="text1"/>
          <w:sz w:val="24"/>
          <w:szCs w:val="24"/>
        </w:rPr>
        <w:lastRenderedPageBreak/>
        <w:t>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7"/>
      <w:bookmarkEnd w:id="23"/>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50"/>
      <w:bookmarkEnd w:id="24"/>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60"/>
      <w:bookmarkEnd w:id="25"/>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77"/>
      <w:bookmarkEnd w:id="26"/>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D7016">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3D7016">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3D7016">
        <w:rPr>
          <w:rFonts w:ascii="Times New Roman" w:hAnsi="Times New Roman" w:cs="Times New Roman"/>
          <w:color w:val="000000" w:themeColor="text1"/>
          <w:sz w:val="24"/>
          <w:szCs w:val="24"/>
        </w:rPr>
        <w:t xml:space="preserve"> </w:t>
      </w:r>
      <w:r w:rsidR="003D7016"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34DC9">
        <w:rPr>
          <w:rFonts w:ascii="Times New Roman" w:hAnsi="Times New Roman" w:cs="Times New Roman"/>
          <w:color w:val="000000" w:themeColor="text1"/>
          <w:sz w:val="24"/>
          <w:szCs w:val="24"/>
        </w:rPr>
        <w:t>п</w:t>
      </w:r>
      <w:r w:rsidR="003F0AE8">
        <w:rPr>
          <w:rFonts w:ascii="Times New Roman" w:hAnsi="Times New Roman" w:cs="Times New Roman"/>
          <w:color w:val="000000" w:themeColor="text1"/>
          <w:sz w:val="24"/>
          <w:szCs w:val="24"/>
        </w:rPr>
        <w:t>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034DC9">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 xml:space="preserve">го заседания </w:t>
      </w:r>
      <w:r w:rsidR="00F42AB8" w:rsidRPr="007E62FA">
        <w:rPr>
          <w:rFonts w:ascii="Times New Roman" w:hAnsi="Times New Roman" w:cs="Times New Roman"/>
          <w:color w:val="000000" w:themeColor="text1"/>
          <w:sz w:val="24"/>
          <w:szCs w:val="24"/>
        </w:rPr>
        <w:lastRenderedPageBreak/>
        <w:t>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034DC9">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034DC9">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0" w:name="Par405"/>
      <w:bookmarkEnd w:id="30"/>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21"/>
      <w:bookmarkEnd w:id="31"/>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034DC9">
        <w:rPr>
          <w:rFonts w:ascii="Times New Roman" w:hAnsi="Times New Roman" w:cs="Times New Roman"/>
          <w:sz w:val="24"/>
          <w:szCs w:val="24"/>
        </w:rPr>
        <w:t xml:space="preserve"> </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034DC9">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034DC9">
        <w:rPr>
          <w:rFonts w:ascii="Times New Roman" w:hAnsi="Times New Roman" w:cs="Times New Roman"/>
          <w:color w:val="000000" w:themeColor="text1"/>
          <w:sz w:val="24"/>
          <w:szCs w:val="24"/>
        </w:rPr>
        <w:t>Катенин</w:t>
      </w:r>
      <w:r w:rsidR="00B725A2" w:rsidRPr="003256FD">
        <w:rPr>
          <w:rFonts w:ascii="Times New Roman" w:hAnsi="Times New Roman" w:cs="Times New Roman"/>
          <w:color w:val="000000" w:themeColor="text1"/>
          <w:sz w:val="24"/>
          <w:szCs w:val="24"/>
        </w:rPr>
        <w:t>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34DC9">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2" w:name="Par458"/>
      <w:bookmarkEnd w:id="32"/>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034DC9">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034DC9">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71"/>
      <w:bookmarkEnd w:id="33"/>
      <w:r>
        <w:rPr>
          <w:rFonts w:ascii="Times New Roman" w:hAnsi="Times New Roman" w:cs="Times New Roman"/>
          <w:color w:val="000000" w:themeColor="text1"/>
          <w:sz w:val="24"/>
          <w:szCs w:val="24"/>
        </w:rPr>
        <w:lastRenderedPageBreak/>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w:t>
      </w:r>
      <w:r w:rsidRPr="0085254D">
        <w:rPr>
          <w:rFonts w:ascii="Times New Roman" w:hAnsi="Times New Roman" w:cs="Times New Roman"/>
          <w:color w:val="000000" w:themeColor="text1"/>
          <w:sz w:val="24"/>
          <w:szCs w:val="24"/>
        </w:rPr>
        <w:lastRenderedPageBreak/>
        <w:t xml:space="preserve">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485"/>
      <w:bookmarkEnd w:id="34"/>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034D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034DC9" w:rsidRDefault="00F65032" w:rsidP="00595F2D">
      <w:pPr>
        <w:pStyle w:val="ConsPlusNormal"/>
        <w:ind w:firstLine="540"/>
        <w:jc w:val="both"/>
        <w:rPr>
          <w:color w:val="000000" w:themeColor="text1"/>
          <w:sz w:val="24"/>
          <w:szCs w:val="24"/>
        </w:rPr>
      </w:pPr>
      <w:r w:rsidRPr="00034DC9">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_GoBack"/>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034DC9">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0274ED" w:rsidP="000274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910EC"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A3E00"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F4010"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Внешняя проверка годового отчета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006A3E00" w:rsidRPr="007E62FA">
        <w:rPr>
          <w:rFonts w:ascii="Times New Roman" w:hAnsi="Times New Roman" w:cs="Times New Roman"/>
          <w:color w:val="000000" w:themeColor="text1"/>
          <w:sz w:val="24"/>
          <w:szCs w:val="24"/>
        </w:rPr>
        <w:t>.</w:t>
      </w:r>
    </w:p>
    <w:p w:rsidR="000274ED" w:rsidRPr="000274ED"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w:t>
      </w:r>
      <w:r w:rsidRPr="000274ED">
        <w:rPr>
          <w:rFonts w:ascii="Times New Roman" w:hAnsi="Times New Roman" w:cs="Times New Roman"/>
          <w:color w:val="000000" w:themeColor="text1"/>
          <w:sz w:val="24"/>
          <w:szCs w:val="24"/>
        </w:rPr>
        <w:t xml:space="preserve">Главные администраторы бюджетных средств не позднее 1 марта текущего финансового года представляют годовую бюджетную отчетность в Контрольно-счетный орган для внешней проверки, проводимой в срок до 1 апреля текущего финансового года. </w:t>
      </w:r>
    </w:p>
    <w:p w:rsidR="000274ED" w:rsidRPr="000274ED" w:rsidRDefault="000274ED" w:rsidP="0002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274ED">
        <w:rPr>
          <w:rFonts w:ascii="Times New Roman" w:hAnsi="Times New Roman" w:cs="Times New Roman"/>
          <w:color w:val="000000" w:themeColor="text1"/>
          <w:sz w:val="24"/>
          <w:szCs w:val="24"/>
        </w:rPr>
        <w:t xml:space="preserve">Администрация сельского поселения представляет отчет об исполнении бюджета поселения и иные документы, предусмотренные настоящим Положением, одновременно с годовым отчетом об исполнении бюджета поселения в Контрольно-счетный орган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1 месяц. </w:t>
      </w:r>
      <w:r w:rsidR="00692A5B">
        <w:rPr>
          <w:rFonts w:ascii="Times New Roman" w:hAnsi="Times New Roman" w:cs="Times New Roman"/>
          <w:color w:val="000000" w:themeColor="text1"/>
          <w:sz w:val="24"/>
          <w:szCs w:val="24"/>
        </w:rPr>
        <w:t>105.</w:t>
      </w:r>
      <w:r w:rsidRPr="000274ED">
        <w:t xml:space="preserve"> </w:t>
      </w:r>
      <w:r w:rsidRPr="000274ED">
        <w:rPr>
          <w:rFonts w:ascii="Times New Roman" w:hAnsi="Times New Roman" w:cs="Times New Roman"/>
          <w:color w:val="000000" w:themeColor="text1"/>
          <w:sz w:val="24"/>
          <w:szCs w:val="24"/>
        </w:rPr>
        <w:t xml:space="preserve">Контрольно-счетный 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 </w:t>
      </w:r>
    </w:p>
    <w:p w:rsidR="006F71FC" w:rsidRPr="00034DC9" w:rsidRDefault="000274ED" w:rsidP="0002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274ED">
        <w:rPr>
          <w:rFonts w:ascii="Times New Roman" w:hAnsi="Times New Roman" w:cs="Times New Roman"/>
          <w:color w:val="000000" w:themeColor="text1"/>
          <w:sz w:val="24"/>
          <w:szCs w:val="24"/>
        </w:rPr>
        <w:t>Заключение на годовой отчет об исполнении бюджета сельского поселения предоставляется Контрольно-счетным органом в Совет депутатов с одновременным направлением Администрации сельского поселения.</w:t>
      </w:r>
      <w:r w:rsidR="00692A5B">
        <w:rPr>
          <w:rFonts w:ascii="Times New Roman" w:hAnsi="Times New Roman" w:cs="Times New Roman"/>
          <w:color w:val="000000" w:themeColor="text1"/>
          <w:sz w:val="24"/>
          <w:szCs w:val="24"/>
        </w:rPr>
        <w:t xml:space="preserve"> </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bookmarkEnd w:id="35"/>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034DC9">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034DC9">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034DC9">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034DC9">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034DC9">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034DC9">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034DC9">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034DC9">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034DC9">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034DC9">
        <w:rPr>
          <w:rFonts w:ascii="Times New Roman" w:hAnsi="Times New Roman" w:cs="Times New Roman"/>
          <w:color w:val="000000" w:themeColor="text1"/>
          <w:sz w:val="24"/>
          <w:szCs w:val="24"/>
        </w:rPr>
        <w:t>:                                                                           А.Т.Искаков</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41" w:rsidRDefault="00E65C41" w:rsidP="0064757D">
      <w:pPr>
        <w:spacing w:after="0" w:line="240" w:lineRule="auto"/>
      </w:pPr>
      <w:r>
        <w:separator/>
      </w:r>
    </w:p>
  </w:endnote>
  <w:endnote w:type="continuationSeparator" w:id="0">
    <w:p w:rsidR="00E65C41" w:rsidRDefault="00E65C41"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41" w:rsidRDefault="00E65C41" w:rsidP="0064757D">
      <w:pPr>
        <w:spacing w:after="0" w:line="240" w:lineRule="auto"/>
      </w:pPr>
      <w:r>
        <w:separator/>
      </w:r>
    </w:p>
  </w:footnote>
  <w:footnote w:type="continuationSeparator" w:id="0">
    <w:p w:rsidR="00E65C41" w:rsidRDefault="00E65C41"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4ED"/>
    <w:rsid w:val="000276FD"/>
    <w:rsid w:val="0002775C"/>
    <w:rsid w:val="0003015A"/>
    <w:rsid w:val="000309AA"/>
    <w:rsid w:val="00030CC7"/>
    <w:rsid w:val="000316F8"/>
    <w:rsid w:val="00031E7D"/>
    <w:rsid w:val="00032164"/>
    <w:rsid w:val="00033593"/>
    <w:rsid w:val="00033CDC"/>
    <w:rsid w:val="00034DC9"/>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64D9"/>
    <w:rsid w:val="000B7800"/>
    <w:rsid w:val="000B7A72"/>
    <w:rsid w:val="000C37C5"/>
    <w:rsid w:val="000C37CF"/>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2C81"/>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5A4A"/>
    <w:rsid w:val="00307927"/>
    <w:rsid w:val="00312E24"/>
    <w:rsid w:val="00313126"/>
    <w:rsid w:val="00313957"/>
    <w:rsid w:val="003151EB"/>
    <w:rsid w:val="003155D3"/>
    <w:rsid w:val="00315896"/>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016"/>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21C3"/>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D7E44"/>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5C41"/>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09D7"/>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26F7-8D4F-4F90-B983-AD9F7568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13591</TotalTime>
  <Pages>1</Pages>
  <Words>15218</Words>
  <Characters>86745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583</cp:revision>
  <cp:lastPrinted>2023-06-19T06:35:00Z</cp:lastPrinted>
  <dcterms:created xsi:type="dcterms:W3CDTF">2013-11-25T09:02:00Z</dcterms:created>
  <dcterms:modified xsi:type="dcterms:W3CDTF">2023-06-19T06:35:00Z</dcterms:modified>
</cp:coreProperties>
</file>